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E6" w:rsidRPr="00942B65" w:rsidRDefault="00DA14E6" w:rsidP="00DA14E6">
      <w:pPr>
        <w:jc w:val="center"/>
        <w:rPr>
          <w:color w:val="auto"/>
          <w:sz w:val="28"/>
          <w:szCs w:val="28"/>
        </w:rPr>
      </w:pPr>
      <w:r w:rsidRPr="00942B65">
        <w:rPr>
          <w:color w:val="auto"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д. </w:t>
      </w:r>
      <w:proofErr w:type="gramStart"/>
      <w:r w:rsidRPr="00942B65">
        <w:rPr>
          <w:color w:val="auto"/>
          <w:sz w:val="28"/>
          <w:szCs w:val="28"/>
        </w:rPr>
        <w:t>Большой</w:t>
      </w:r>
      <w:proofErr w:type="gramEnd"/>
      <w:r w:rsidRPr="00942B65">
        <w:rPr>
          <w:color w:val="auto"/>
          <w:sz w:val="28"/>
          <w:szCs w:val="28"/>
        </w:rPr>
        <w:t xml:space="preserve"> Сатнур</w:t>
      </w:r>
    </w:p>
    <w:p w:rsidR="00DA14E6" w:rsidRPr="00942B65" w:rsidRDefault="00DA14E6" w:rsidP="00DA14E6">
      <w:pPr>
        <w:ind w:firstLine="0"/>
        <w:rPr>
          <w:color w:val="auto"/>
          <w:sz w:val="28"/>
          <w:szCs w:val="28"/>
        </w:rPr>
      </w:pPr>
    </w:p>
    <w:p w:rsidR="00DA14E6" w:rsidRPr="00942B65" w:rsidRDefault="00DA14E6" w:rsidP="00DA14E6">
      <w:pPr>
        <w:spacing w:line="276" w:lineRule="auto"/>
        <w:ind w:firstLine="0"/>
        <w:jc w:val="center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Приказ №</w:t>
      </w:r>
      <w:r w:rsidRPr="00942B65">
        <w:rPr>
          <w:rFonts w:cs="Times New Roman"/>
          <w:color w:val="auto"/>
          <w:sz w:val="28"/>
          <w:szCs w:val="28"/>
        </w:rPr>
        <w:t xml:space="preserve"> 9</w:t>
      </w:r>
      <w:r w:rsidRPr="00942B65">
        <w:rPr>
          <w:rFonts w:cs="Times New Roman"/>
          <w:color w:val="auto"/>
          <w:sz w:val="28"/>
          <w:szCs w:val="28"/>
        </w:rPr>
        <w:t xml:space="preserve">                                                        «</w:t>
      </w:r>
      <w:r w:rsidRPr="00942B65">
        <w:rPr>
          <w:rFonts w:cs="Times New Roman"/>
          <w:color w:val="auto"/>
          <w:sz w:val="28"/>
          <w:szCs w:val="28"/>
        </w:rPr>
        <w:t>17</w:t>
      </w:r>
      <w:r w:rsidRPr="00942B65">
        <w:rPr>
          <w:rFonts w:cs="Times New Roman"/>
          <w:color w:val="auto"/>
          <w:sz w:val="28"/>
          <w:szCs w:val="28"/>
        </w:rPr>
        <w:t xml:space="preserve">» </w:t>
      </w:r>
      <w:r w:rsidRPr="00942B65">
        <w:rPr>
          <w:rFonts w:cs="Times New Roman"/>
          <w:color w:val="auto"/>
          <w:sz w:val="28"/>
          <w:szCs w:val="28"/>
        </w:rPr>
        <w:t>марта</w:t>
      </w:r>
      <w:r w:rsidRPr="00942B65">
        <w:rPr>
          <w:rFonts w:cs="Times New Roman"/>
          <w:color w:val="auto"/>
          <w:sz w:val="28"/>
          <w:szCs w:val="28"/>
        </w:rPr>
        <w:t xml:space="preserve"> 202</w:t>
      </w:r>
      <w:r w:rsidRPr="00942B65">
        <w:rPr>
          <w:rFonts w:cs="Times New Roman"/>
          <w:color w:val="auto"/>
          <w:sz w:val="28"/>
          <w:szCs w:val="28"/>
        </w:rPr>
        <w:t>3</w:t>
      </w:r>
      <w:r w:rsidRPr="00942B65">
        <w:rPr>
          <w:rFonts w:cs="Times New Roman"/>
          <w:color w:val="auto"/>
          <w:sz w:val="28"/>
          <w:szCs w:val="28"/>
        </w:rPr>
        <w:t xml:space="preserve"> года.</w:t>
      </w:r>
    </w:p>
    <w:p w:rsidR="00DA14E6" w:rsidRPr="00942B65" w:rsidRDefault="00DA14E6" w:rsidP="00DA14E6">
      <w:pPr>
        <w:spacing w:line="276" w:lineRule="auto"/>
        <w:ind w:firstLine="0"/>
        <w:jc w:val="center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Об участии в проведении Всероссийских проверочных работ.</w:t>
      </w:r>
    </w:p>
    <w:p w:rsidR="00DA14E6" w:rsidRPr="00942B65" w:rsidRDefault="00DA14E6" w:rsidP="00DA14E6">
      <w:pPr>
        <w:spacing w:before="120" w:line="276" w:lineRule="auto"/>
        <w:ind w:firstLine="709"/>
        <w:rPr>
          <w:rFonts w:cs="Times New Roman"/>
          <w:color w:val="auto"/>
          <w:spacing w:val="-4"/>
          <w:sz w:val="28"/>
          <w:szCs w:val="28"/>
        </w:rPr>
      </w:pPr>
      <w:r w:rsidRPr="00942B65">
        <w:rPr>
          <w:rFonts w:cs="Times New Roman"/>
          <w:color w:val="auto"/>
          <w:spacing w:val="-4"/>
          <w:sz w:val="28"/>
          <w:szCs w:val="28"/>
        </w:rPr>
        <w:t xml:space="preserve">В рамках проведения Всероссийских проверочных работ </w:t>
      </w:r>
    </w:p>
    <w:p w:rsidR="00DA14E6" w:rsidRPr="00942B65" w:rsidRDefault="00DA14E6" w:rsidP="00DA14E6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Приказываю:</w:t>
      </w:r>
    </w:p>
    <w:p w:rsidR="00DA14E6" w:rsidRPr="00942B65" w:rsidRDefault="00DA14E6" w:rsidP="00DA14E6">
      <w:pPr>
        <w:pStyle w:val="a3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1. Провести (или принять участие в проведении) Всероссийские проверочные работы (далее – ВПР) в соответствии с планом-графиком (приложение 1).</w:t>
      </w:r>
    </w:p>
    <w:p w:rsidR="00DA14E6" w:rsidRPr="00942B65" w:rsidRDefault="00DA14E6" w:rsidP="00DA14E6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2. Назначить организаторами в аудиториях:</w:t>
      </w:r>
    </w:p>
    <w:p w:rsidR="00DA14E6" w:rsidRPr="00942B65" w:rsidRDefault="00DA14E6" w:rsidP="00DA14E6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- в 6 классах Стрельцов</w:t>
      </w:r>
      <w:proofErr w:type="gramStart"/>
      <w:r w:rsidRPr="00942B65">
        <w:rPr>
          <w:rFonts w:cs="Times New Roman"/>
          <w:color w:val="auto"/>
          <w:sz w:val="28"/>
          <w:szCs w:val="28"/>
        </w:rPr>
        <w:t xml:space="preserve"> В</w:t>
      </w:r>
      <w:proofErr w:type="gramEnd"/>
      <w:r w:rsidRPr="00942B65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942B65">
        <w:rPr>
          <w:rFonts w:cs="Times New Roman"/>
          <w:color w:val="auto"/>
          <w:sz w:val="28"/>
          <w:szCs w:val="28"/>
        </w:rPr>
        <w:t>В</w:t>
      </w:r>
      <w:proofErr w:type="spellEnd"/>
      <w:r w:rsidRPr="00942B65">
        <w:rPr>
          <w:rFonts w:cs="Times New Roman"/>
          <w:color w:val="auto"/>
          <w:sz w:val="28"/>
          <w:szCs w:val="28"/>
        </w:rPr>
        <w:t>, учитель  математики</w:t>
      </w:r>
    </w:p>
    <w:p w:rsidR="00DA14E6" w:rsidRPr="00942B65" w:rsidRDefault="00DA14E6" w:rsidP="00DA14E6">
      <w:pPr>
        <w:spacing w:before="120" w:after="6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- в 8 классах Федорова</w:t>
      </w:r>
      <w:proofErr w:type="gramStart"/>
      <w:r w:rsidRPr="00942B65">
        <w:rPr>
          <w:rFonts w:cs="Times New Roman"/>
          <w:color w:val="auto"/>
          <w:sz w:val="28"/>
          <w:szCs w:val="28"/>
        </w:rPr>
        <w:t xml:space="preserve"> Т</w:t>
      </w:r>
      <w:proofErr w:type="gramEnd"/>
      <w:r w:rsidRPr="00942B65">
        <w:rPr>
          <w:rFonts w:cs="Times New Roman"/>
          <w:color w:val="auto"/>
          <w:sz w:val="28"/>
          <w:szCs w:val="28"/>
        </w:rPr>
        <w:t xml:space="preserve"> А, учитель </w:t>
      </w:r>
      <w:proofErr w:type="spellStart"/>
      <w:r w:rsidRPr="00942B65">
        <w:rPr>
          <w:rFonts w:cs="Times New Roman"/>
          <w:color w:val="auto"/>
          <w:sz w:val="28"/>
          <w:szCs w:val="28"/>
        </w:rPr>
        <w:t>нач</w:t>
      </w:r>
      <w:proofErr w:type="spellEnd"/>
      <w:r w:rsidRPr="00942B65">
        <w:rPr>
          <w:rFonts w:cs="Times New Roman"/>
          <w:color w:val="auto"/>
          <w:sz w:val="28"/>
          <w:szCs w:val="28"/>
        </w:rPr>
        <w:t xml:space="preserve"> классов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3. В соответствии с порядком проведения ВПР провести проверочную работу в 6 классах на следующих уроках: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– по географии </w:t>
      </w:r>
      <w:r w:rsidRPr="00942B65">
        <w:rPr>
          <w:rFonts w:cs="Times New Roman"/>
          <w:color w:val="auto"/>
          <w:sz w:val="28"/>
          <w:szCs w:val="28"/>
        </w:rPr>
        <w:t>03</w:t>
      </w:r>
      <w:r w:rsidRPr="00942B65">
        <w:rPr>
          <w:rFonts w:cs="Times New Roman"/>
          <w:color w:val="auto"/>
          <w:sz w:val="28"/>
          <w:szCs w:val="28"/>
        </w:rPr>
        <w:t>.0</w:t>
      </w:r>
      <w:r w:rsidRPr="00942B65">
        <w:rPr>
          <w:rFonts w:cs="Times New Roman"/>
          <w:color w:val="auto"/>
          <w:sz w:val="28"/>
          <w:szCs w:val="28"/>
        </w:rPr>
        <w:t>4</w:t>
      </w:r>
      <w:r w:rsidRPr="00942B65">
        <w:rPr>
          <w:rFonts w:cs="Times New Roman"/>
          <w:color w:val="auto"/>
          <w:sz w:val="28"/>
          <w:szCs w:val="28"/>
        </w:rPr>
        <w:t>.202</w:t>
      </w:r>
      <w:r w:rsidRPr="00942B65">
        <w:rPr>
          <w:rFonts w:cs="Times New Roman"/>
          <w:color w:val="auto"/>
          <w:sz w:val="28"/>
          <w:szCs w:val="28"/>
        </w:rPr>
        <w:t>3</w:t>
      </w:r>
      <w:r w:rsidRPr="00942B65">
        <w:rPr>
          <w:rFonts w:cs="Times New Roman"/>
          <w:color w:val="auto"/>
          <w:sz w:val="28"/>
          <w:szCs w:val="28"/>
        </w:rPr>
        <w:t>–</w:t>
      </w:r>
      <w:r w:rsidRPr="00942B65">
        <w:rPr>
          <w:rFonts w:cs="Times New Roman"/>
          <w:color w:val="auto"/>
          <w:sz w:val="28"/>
          <w:szCs w:val="28"/>
        </w:rPr>
        <w:t>07.04.2023</w:t>
      </w:r>
      <w:r w:rsidRPr="00942B65">
        <w:rPr>
          <w:rFonts w:cs="Times New Roman"/>
          <w:color w:val="auto"/>
          <w:sz w:val="28"/>
          <w:szCs w:val="28"/>
        </w:rPr>
        <w:t xml:space="preserve"> (в любой день указанного периода) на 2 уроке;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истории 03.04.2023–07.04.2023 (в любой день указанного периода) на 2 уроке;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биологии 03.04.2023–07.04.2023 (в любой день указанного периода) на 2 уроке;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обществознанию 03.04.2023–07.04.2023 (в любой день указанного периода) на 2уроке;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– по русскому языку </w:t>
      </w:r>
      <w:r w:rsidRPr="00942B65">
        <w:rPr>
          <w:rFonts w:cs="Times New Roman"/>
          <w:color w:val="auto"/>
          <w:sz w:val="28"/>
          <w:szCs w:val="28"/>
        </w:rPr>
        <w:t>27</w:t>
      </w:r>
      <w:r w:rsidRPr="00942B65">
        <w:rPr>
          <w:rFonts w:cs="Times New Roman"/>
          <w:color w:val="auto"/>
          <w:sz w:val="28"/>
          <w:szCs w:val="28"/>
        </w:rPr>
        <w:t>.0</w:t>
      </w:r>
      <w:r w:rsidRPr="00942B65">
        <w:rPr>
          <w:rFonts w:cs="Times New Roman"/>
          <w:color w:val="auto"/>
          <w:sz w:val="28"/>
          <w:szCs w:val="28"/>
        </w:rPr>
        <w:t>3</w:t>
      </w:r>
      <w:r w:rsidRPr="00942B65">
        <w:rPr>
          <w:rFonts w:cs="Times New Roman"/>
          <w:color w:val="auto"/>
          <w:sz w:val="28"/>
          <w:szCs w:val="28"/>
        </w:rPr>
        <w:t>.2023–0</w:t>
      </w:r>
      <w:r w:rsidRPr="00942B65">
        <w:rPr>
          <w:rFonts w:cs="Times New Roman"/>
          <w:color w:val="auto"/>
          <w:sz w:val="28"/>
          <w:szCs w:val="28"/>
        </w:rPr>
        <w:t>1</w:t>
      </w:r>
      <w:r w:rsidRPr="00942B65">
        <w:rPr>
          <w:rFonts w:cs="Times New Roman"/>
          <w:color w:val="auto"/>
          <w:sz w:val="28"/>
          <w:szCs w:val="28"/>
        </w:rPr>
        <w:t>.04.2023 (в любой день указанного периода) на 2 уроке;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математике 27.03.2023–01.04.2023 (в любой день указанного периода) на 2уроке.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</w:p>
    <w:p w:rsidR="00DA14E6" w:rsidRPr="00942B65" w:rsidRDefault="00DA14E6" w:rsidP="00DA14E6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7. Выделить для проведения ВПР</w:t>
      </w:r>
      <w:r w:rsidRPr="00942B65">
        <w:rPr>
          <w:color w:val="auto"/>
          <w:sz w:val="28"/>
          <w:szCs w:val="28"/>
        </w:rPr>
        <w:t xml:space="preserve"> </w:t>
      </w:r>
      <w:r w:rsidRPr="00942B65">
        <w:rPr>
          <w:rFonts w:cs="Times New Roman"/>
          <w:color w:val="auto"/>
          <w:sz w:val="28"/>
          <w:szCs w:val="28"/>
        </w:rPr>
        <w:t>в 6 классах следующие помещения: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географии (4человека) кабинет биологии;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истории (4человека) кабинет биологии;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биологии (4человека) кабинет биологии</w:t>
      </w:r>
      <w:proofErr w:type="gramStart"/>
      <w:r w:rsidRPr="00942B65">
        <w:rPr>
          <w:rFonts w:cs="Times New Roman"/>
          <w:color w:val="auto"/>
          <w:sz w:val="28"/>
          <w:szCs w:val="28"/>
        </w:rPr>
        <w:t xml:space="preserve"> ;</w:t>
      </w:r>
      <w:proofErr w:type="gramEnd"/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обществознанию (4человека) кабинет биологии;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русскому языку (4человека) кабинет биологии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математике (4человека) кабинет биологии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10. В соответствии с порядком проведения ВПР провести проверочную работу в 8 классах на следующих уроках: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обществознанию 03.04.2023–07.04.2023 (в любой день указанного периода) на</w:t>
      </w:r>
      <w:proofErr w:type="gramStart"/>
      <w:r w:rsidRPr="00942B65">
        <w:rPr>
          <w:rFonts w:cs="Times New Roman"/>
          <w:color w:val="auto"/>
          <w:sz w:val="28"/>
          <w:szCs w:val="28"/>
        </w:rPr>
        <w:t>2</w:t>
      </w:r>
      <w:proofErr w:type="gramEnd"/>
      <w:r w:rsidRPr="00942B65">
        <w:rPr>
          <w:rFonts w:cs="Times New Roman"/>
          <w:color w:val="auto"/>
          <w:sz w:val="28"/>
          <w:szCs w:val="28"/>
        </w:rPr>
        <w:t xml:space="preserve"> уроке;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lastRenderedPageBreak/>
        <w:t>– по биологии 03.04.2023–07.04.2023 (в любой день указанного периода) на 2 уроке;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физике 03.04.2023–07.04.2023 (в любой день указанного периода) на 3 уроке;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географии 03.04.2023–07.04.2023 (в любой день указанного периода) на 3 уроке;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математике 27.03.2023–01.04.2023 (в любой день указанного периода) на 2уроке;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– по русскому языку </w:t>
      </w:r>
      <w:r w:rsidR="0057483F" w:rsidRPr="00942B65">
        <w:rPr>
          <w:rFonts w:cs="Times New Roman"/>
          <w:color w:val="auto"/>
          <w:sz w:val="28"/>
          <w:szCs w:val="28"/>
        </w:rPr>
        <w:t xml:space="preserve">27.03.2023–01.04.2023 </w:t>
      </w:r>
      <w:r w:rsidRPr="00942B65">
        <w:rPr>
          <w:rFonts w:cs="Times New Roman"/>
          <w:color w:val="auto"/>
          <w:sz w:val="28"/>
          <w:szCs w:val="28"/>
        </w:rPr>
        <w:t>(в любой день указанного периода) на 2 уроке;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истории 03.04.2023–07.04.2023 (в любой день указанного периода) на 3 уроке;</w:t>
      </w:r>
    </w:p>
    <w:p w:rsidR="00DA14E6" w:rsidRPr="00942B65" w:rsidRDefault="00DA14E6" w:rsidP="00DA14E6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11. Выделить для проведения ВПР</w:t>
      </w:r>
      <w:r w:rsidRPr="00942B65">
        <w:rPr>
          <w:color w:val="auto"/>
          <w:sz w:val="28"/>
          <w:szCs w:val="28"/>
        </w:rPr>
        <w:t xml:space="preserve"> </w:t>
      </w:r>
      <w:r w:rsidRPr="00942B65">
        <w:rPr>
          <w:rFonts w:cs="Times New Roman"/>
          <w:color w:val="auto"/>
          <w:sz w:val="28"/>
          <w:szCs w:val="28"/>
        </w:rPr>
        <w:t>в 8 классах следующие помещения: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обществознанию (4человека) кабинет математики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биологии (4человека) кабинет математики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физике (4человека) кабинет математики;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географии (4человека) кабинет математики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математике (4человека) кабинет математики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русскому языку (4человека) кабинет математики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– по истории (4человека) кабинет математики </w:t>
      </w:r>
    </w:p>
    <w:p w:rsidR="00DA14E6" w:rsidRPr="00942B65" w:rsidRDefault="00DA14E6" w:rsidP="00DA14E6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по химии (4человека) кабинет математики</w:t>
      </w:r>
    </w:p>
    <w:p w:rsidR="00DA14E6" w:rsidRPr="00942B65" w:rsidRDefault="00DA14E6" w:rsidP="00DA14E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16. Назначить ответственным организатором проведения ВПР по образовательной организации </w:t>
      </w:r>
      <w:r w:rsidRPr="00942B65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942B65">
        <w:rPr>
          <w:rFonts w:cs="Times New Roman"/>
          <w:color w:val="auto"/>
          <w:sz w:val="28"/>
          <w:szCs w:val="28"/>
        </w:rPr>
        <w:t>Федоровой Т. А. и передать информацию об ответственном организаторе (контакты организатора) муниципальному (региональному) координатору.</w:t>
      </w:r>
    </w:p>
    <w:p w:rsidR="00DA14E6" w:rsidRPr="00942B65" w:rsidRDefault="00DA14E6" w:rsidP="00DA14E6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17. Ответственному организатору проведения ВПР  Стрельцову</w:t>
      </w:r>
      <w:proofErr w:type="gramStart"/>
      <w:r w:rsidRPr="00942B65">
        <w:rPr>
          <w:rFonts w:cs="Times New Roman"/>
          <w:color w:val="auto"/>
          <w:sz w:val="28"/>
          <w:szCs w:val="28"/>
        </w:rPr>
        <w:t xml:space="preserve"> В</w:t>
      </w:r>
      <w:proofErr w:type="gramEnd"/>
      <w:r w:rsidRPr="00942B65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942B65">
        <w:rPr>
          <w:rFonts w:cs="Times New Roman"/>
          <w:color w:val="auto"/>
          <w:sz w:val="28"/>
          <w:szCs w:val="28"/>
        </w:rPr>
        <w:t>В</w:t>
      </w:r>
      <w:proofErr w:type="spellEnd"/>
      <w:r w:rsidRPr="00942B65">
        <w:rPr>
          <w:rFonts w:cs="Times New Roman"/>
          <w:color w:val="auto"/>
          <w:sz w:val="28"/>
          <w:szCs w:val="28"/>
        </w:rPr>
        <w:t xml:space="preserve">, </w:t>
      </w:r>
    </w:p>
    <w:p w:rsidR="00DA14E6" w:rsidRPr="00942B65" w:rsidRDefault="00DA14E6" w:rsidP="00DA14E6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17.1.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942B65">
        <w:rPr>
          <w:rFonts w:eastAsia="Times New Roman" w:cs="Times New Roman"/>
          <w:color w:val="auto"/>
          <w:sz w:val="28"/>
          <w:szCs w:val="28"/>
        </w:rPr>
        <w:t>https://lk-fisoko.obrnadzor.gov.ru/</w:t>
      </w:r>
      <w:r w:rsidRPr="00942B65">
        <w:rPr>
          <w:rFonts w:cs="Times New Roman"/>
          <w:color w:val="auto"/>
          <w:sz w:val="28"/>
          <w:szCs w:val="28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DA14E6" w:rsidRPr="00942B65" w:rsidRDefault="00DA14E6" w:rsidP="00DA14E6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 Внести необходимые изменения в расписание занятий образовательной организации в дни проведения ВПР</w:t>
      </w:r>
      <w:r w:rsidRPr="00942B65">
        <w:rPr>
          <w:color w:val="auto"/>
          <w:sz w:val="28"/>
          <w:szCs w:val="28"/>
        </w:rPr>
        <w:t xml:space="preserve"> </w:t>
      </w:r>
      <w:r w:rsidRPr="00942B65">
        <w:rPr>
          <w:rFonts w:cs="Times New Roman"/>
          <w:color w:val="auto"/>
          <w:sz w:val="28"/>
          <w:szCs w:val="28"/>
        </w:rPr>
        <w:t xml:space="preserve">и довести до сведения родителей изменения в расписании занятий. </w:t>
      </w:r>
      <w:r w:rsidRPr="00942B65">
        <w:rPr>
          <w:rFonts w:cs="Times New Roman"/>
          <w:color w:val="auto"/>
          <w:sz w:val="28"/>
          <w:szCs w:val="28"/>
        </w:rPr>
        <w:br w:type="page"/>
      </w:r>
    </w:p>
    <w:p w:rsidR="00DA14E6" w:rsidRPr="00942B65" w:rsidRDefault="00DA14E6" w:rsidP="00DA14E6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</w:p>
    <w:p w:rsidR="00DA14E6" w:rsidRPr="00942B65" w:rsidRDefault="00DA14E6" w:rsidP="00DA14E6">
      <w:pPr>
        <w:pStyle w:val="a3"/>
        <w:ind w:left="360" w:firstLine="0"/>
        <w:rPr>
          <w:rFonts w:eastAsia="TimesNewRomanPSMT" w:cs="Times New Roman"/>
          <w:color w:val="auto"/>
          <w:sz w:val="28"/>
          <w:szCs w:val="28"/>
          <w:lang w:eastAsia="en-US"/>
        </w:rPr>
      </w:pPr>
      <w:r w:rsidRPr="00942B65">
        <w:rPr>
          <w:rFonts w:cs="Times New Roman"/>
          <w:color w:val="auto"/>
          <w:sz w:val="28"/>
          <w:szCs w:val="28"/>
        </w:rPr>
        <w:t>17.2.</w:t>
      </w:r>
      <w:r w:rsidRPr="00942B65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Утвердить состав экспертов для проверки ВПР:</w:t>
      </w:r>
    </w:p>
    <w:p w:rsidR="00DA14E6" w:rsidRPr="00942B65" w:rsidRDefault="00DA14E6" w:rsidP="00DA14E6">
      <w:pPr>
        <w:pStyle w:val="a3"/>
        <w:ind w:left="360" w:firstLine="0"/>
        <w:rPr>
          <w:rFonts w:eastAsia="TimesNewRomanPSMT" w:cs="Times New Roman"/>
          <w:color w:val="auto"/>
          <w:sz w:val="28"/>
          <w:szCs w:val="28"/>
          <w:lang w:eastAsia="en-US"/>
        </w:rPr>
      </w:pPr>
    </w:p>
    <w:tbl>
      <w:tblPr>
        <w:tblStyle w:val="a4"/>
        <w:tblW w:w="9246" w:type="dxa"/>
        <w:tblInd w:w="360" w:type="dxa"/>
        <w:tblLook w:val="04A0" w:firstRow="1" w:lastRow="0" w:firstColumn="1" w:lastColumn="0" w:noHBand="0" w:noVBand="1"/>
      </w:tblPr>
      <w:tblGrid>
        <w:gridCol w:w="1877"/>
        <w:gridCol w:w="992"/>
        <w:gridCol w:w="6377"/>
      </w:tblGrid>
      <w:tr w:rsidR="00942B65" w:rsidRPr="00942B65" w:rsidTr="0057483F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b/>
                <w:color w:val="auto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b/>
                <w:color w:val="auto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b/>
                <w:color w:val="auto"/>
                <w:sz w:val="28"/>
                <w:szCs w:val="28"/>
                <w:lang w:eastAsia="en-US"/>
              </w:rPr>
              <w:t>Состав комиссии</w:t>
            </w:r>
          </w:p>
        </w:tc>
      </w:tr>
      <w:tr w:rsidR="00942B65" w:rsidRPr="00942B65" w:rsidTr="0057483F"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Гусева ЛВ</w:t>
            </w: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председатель комиссии;</w:t>
            </w:r>
          </w:p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Стрельцов</w:t>
            </w:r>
            <w:proofErr w:type="gramStart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В</w:t>
            </w:r>
            <w:proofErr w:type="spellEnd"/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комиссии;</w:t>
            </w:r>
          </w:p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Федорова</w:t>
            </w:r>
            <w:proofErr w:type="gramStart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Т</w:t>
            </w:r>
            <w:proofErr w:type="gramEnd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А</w:t>
            </w: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</w:t>
            </w:r>
          </w:p>
        </w:tc>
      </w:tr>
      <w:tr w:rsidR="00942B65" w:rsidRPr="00942B65" w:rsidTr="00DA1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42B65" w:rsidRPr="00942B65" w:rsidTr="00DA1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42B65" w:rsidRPr="00942B65" w:rsidTr="00DA1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42B65" w:rsidRPr="00942B65" w:rsidTr="00DA1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42B65" w:rsidRPr="00942B65" w:rsidTr="0057483F"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jc w:val="left"/>
              <w:rPr>
                <w:rFonts w:ascii="Cambria" w:eastAsiaTheme="minorHAnsi" w:hAnsi="Cambria" w:cs="Times New Roman"/>
                <w:color w:val="auto"/>
                <w:sz w:val="20"/>
                <w:lang w:eastAsia="en-US"/>
              </w:rPr>
            </w:pPr>
          </w:p>
        </w:tc>
        <w:tc>
          <w:tcPr>
            <w:tcW w:w="6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Федорова Т </w:t>
            </w:r>
            <w:proofErr w:type="gramStart"/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А–</w:t>
            </w:r>
            <w:proofErr w:type="gramEnd"/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председатель комиссии;</w:t>
            </w:r>
          </w:p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Гусева ЛВ</w:t>
            </w: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комиссии;</w:t>
            </w:r>
          </w:p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Стрельцова</w:t>
            </w:r>
            <w:proofErr w:type="gramStart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Е</w:t>
            </w:r>
            <w:proofErr w:type="gramEnd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В</w:t>
            </w: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</w:t>
            </w:r>
          </w:p>
        </w:tc>
      </w:tr>
      <w:tr w:rsidR="00942B65" w:rsidRPr="00942B65" w:rsidTr="00DA1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42B65" w:rsidRPr="00942B65" w:rsidTr="00DA1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42B65" w:rsidRPr="00942B65" w:rsidTr="00DA1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42B65" w:rsidRPr="00942B65" w:rsidTr="00DA1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E6" w:rsidRPr="00942B65" w:rsidRDefault="00DA14E6">
            <w:pPr>
              <w:ind w:firstLine="0"/>
              <w:jc w:val="left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42B65" w:rsidRPr="00942B65" w:rsidTr="0057483F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Гусева ЛВ</w:t>
            </w: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председатель комиссии;</w:t>
            </w:r>
          </w:p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Стрельцов</w:t>
            </w:r>
            <w:proofErr w:type="gramStart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В</w:t>
            </w:r>
            <w:proofErr w:type="spellEnd"/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комиссии;</w:t>
            </w:r>
          </w:p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Федорова</w:t>
            </w:r>
            <w:proofErr w:type="gramStart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Т</w:t>
            </w:r>
            <w:proofErr w:type="gramEnd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А</w:t>
            </w: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</w:t>
            </w:r>
          </w:p>
        </w:tc>
      </w:tr>
      <w:tr w:rsidR="00942B65" w:rsidRPr="00942B65" w:rsidTr="0057483F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Федорова Т </w:t>
            </w:r>
            <w:proofErr w:type="gramStart"/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А–</w:t>
            </w:r>
            <w:proofErr w:type="gramEnd"/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председатель комиссии;</w:t>
            </w:r>
          </w:p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Гусева ЛВ</w:t>
            </w: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комиссии;</w:t>
            </w:r>
          </w:p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Стрельцова</w:t>
            </w:r>
            <w:proofErr w:type="gramStart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Е</w:t>
            </w:r>
            <w:proofErr w:type="gramEnd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В</w:t>
            </w: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</w:t>
            </w:r>
          </w:p>
        </w:tc>
      </w:tr>
      <w:tr w:rsidR="00942B65" w:rsidRPr="00942B65" w:rsidTr="0057483F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E6" w:rsidRPr="00942B65" w:rsidRDefault="00DA14E6">
            <w:pPr>
              <w:ind w:firstLine="0"/>
              <w:jc w:val="center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3F" w:rsidRPr="00942B65" w:rsidRDefault="0057483F" w:rsidP="0057483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Гусева ЛВ</w:t>
            </w: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председатель комиссии;</w:t>
            </w:r>
          </w:p>
          <w:p w:rsidR="0057483F" w:rsidRPr="00942B65" w:rsidRDefault="0057483F" w:rsidP="0057483F">
            <w:pPr>
              <w:ind w:firstLine="0"/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</w:pPr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Стрельцов</w:t>
            </w:r>
            <w:proofErr w:type="gramStart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В</w:t>
            </w:r>
            <w:proofErr w:type="spellEnd"/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комиссии;</w:t>
            </w:r>
          </w:p>
          <w:p w:rsidR="00DA14E6" w:rsidRPr="00942B65" w:rsidRDefault="0057483F" w:rsidP="0057483F">
            <w:pPr>
              <w:ind w:firstLine="0"/>
              <w:jc w:val="left"/>
              <w:rPr>
                <w:rFonts w:ascii="Cambria" w:eastAsiaTheme="minorHAnsi" w:hAnsi="Cambria" w:cs="Times New Roman"/>
                <w:color w:val="auto"/>
                <w:sz w:val="20"/>
                <w:lang w:eastAsia="en-US"/>
              </w:rPr>
            </w:pPr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>Федорова</w:t>
            </w:r>
            <w:proofErr w:type="gramStart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Т</w:t>
            </w:r>
            <w:proofErr w:type="gramEnd"/>
            <w:r w:rsidRPr="00942B6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А</w:t>
            </w:r>
            <w:r w:rsidRPr="00942B65">
              <w:rPr>
                <w:rFonts w:eastAsia="TimesNewRomanPSMT" w:cs="Times New Roman"/>
                <w:color w:val="auto"/>
                <w:sz w:val="28"/>
                <w:szCs w:val="28"/>
                <w:lang w:eastAsia="en-US"/>
              </w:rPr>
              <w:t xml:space="preserve"> – член комиссии</w:t>
            </w:r>
          </w:p>
        </w:tc>
      </w:tr>
    </w:tbl>
    <w:p w:rsidR="00DA14E6" w:rsidRPr="00942B65" w:rsidRDefault="00DA14E6" w:rsidP="00DA14E6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17.3. Всем лицам, задействованным в проведении и проверке ВПР, обеспечить режим информационной безопасности на всех этапах.</w:t>
      </w:r>
    </w:p>
    <w:p w:rsidR="00DA14E6" w:rsidRPr="00942B65" w:rsidRDefault="00DA14E6" w:rsidP="00DA14E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17.4.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DA14E6" w:rsidRPr="00942B65" w:rsidRDefault="00DA14E6" w:rsidP="00DA14E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17.5. Скачать комплекты для проведения ВПР в личном кабинете ФИС ОКО до дня проведения работы для 4-8.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</w:t>
      </w:r>
      <w:r w:rsidR="0057483F" w:rsidRPr="00942B65">
        <w:rPr>
          <w:rFonts w:cs="Times New Roman"/>
          <w:color w:val="auto"/>
          <w:sz w:val="28"/>
          <w:szCs w:val="28"/>
        </w:rPr>
        <w:t>3</w:t>
      </w:r>
      <w:r w:rsidRPr="00942B65">
        <w:rPr>
          <w:rFonts w:cs="Times New Roman"/>
          <w:color w:val="auto"/>
          <w:sz w:val="28"/>
          <w:szCs w:val="28"/>
        </w:rPr>
        <w:t>.</w:t>
      </w:r>
    </w:p>
    <w:p w:rsidR="00DA14E6" w:rsidRPr="00942B65" w:rsidRDefault="00DA14E6" w:rsidP="00DA14E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17.6. Распечатать варианты ВПР на всех участников. </w:t>
      </w:r>
    </w:p>
    <w:p w:rsidR="00DA14E6" w:rsidRPr="00942B65" w:rsidRDefault="00DA14E6" w:rsidP="00DA14E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17.7.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942B65">
        <w:rPr>
          <w:rFonts w:cs="Times New Roman"/>
          <w:b/>
          <w:color w:val="auto"/>
          <w:sz w:val="28"/>
          <w:szCs w:val="28"/>
        </w:rPr>
        <w:t>только один раз.</w:t>
      </w:r>
      <w:r w:rsidRPr="00942B65">
        <w:rPr>
          <w:rFonts w:cs="Times New Roman"/>
          <w:color w:val="auto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942B65">
        <w:rPr>
          <w:rFonts w:cs="Times New Roman"/>
          <w:color w:val="auto"/>
          <w:sz w:val="28"/>
          <w:szCs w:val="28"/>
        </w:rPr>
        <w:t>черной</w:t>
      </w:r>
      <w:proofErr w:type="gramEnd"/>
      <w:r w:rsidRPr="00942B65">
        <w:rPr>
          <w:rFonts w:cs="Times New Roman"/>
          <w:color w:val="auto"/>
          <w:sz w:val="28"/>
          <w:szCs w:val="28"/>
        </w:rPr>
        <w:t>), которые используются обучающимися на уроках.</w:t>
      </w:r>
    </w:p>
    <w:p w:rsidR="00DA14E6" w:rsidRPr="00942B65" w:rsidRDefault="00DA14E6" w:rsidP="00DA14E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17.8. По окончании проведения работы собрать все комплекты.</w:t>
      </w:r>
    </w:p>
    <w:p w:rsidR="00DA14E6" w:rsidRPr="00942B65" w:rsidRDefault="00DA14E6" w:rsidP="00DA14E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color w:val="auto"/>
          <w:sz w:val="28"/>
          <w:szCs w:val="28"/>
        </w:rPr>
        <w:t xml:space="preserve">17.9. В личном кабинете в ФИС ОКО получить </w:t>
      </w:r>
      <w:r w:rsidRPr="00942B65">
        <w:rPr>
          <w:b/>
          <w:color w:val="auto"/>
          <w:sz w:val="28"/>
          <w:szCs w:val="28"/>
        </w:rPr>
        <w:t>критерии оценивания ответов</w:t>
      </w:r>
      <w:r w:rsidRPr="00942B65">
        <w:rPr>
          <w:color w:val="auto"/>
          <w:sz w:val="28"/>
          <w:szCs w:val="28"/>
        </w:rPr>
        <w:t>. Даты получения критериев оценивания работ указаны в плане-</w:t>
      </w:r>
      <w:r w:rsidRPr="00942B65">
        <w:rPr>
          <w:color w:val="auto"/>
          <w:sz w:val="28"/>
          <w:szCs w:val="28"/>
        </w:rPr>
        <w:lastRenderedPageBreak/>
        <w:t>графике проведения ВПР 202</w:t>
      </w:r>
      <w:r w:rsidR="0057483F" w:rsidRPr="00942B65">
        <w:rPr>
          <w:color w:val="auto"/>
          <w:sz w:val="28"/>
          <w:szCs w:val="28"/>
        </w:rPr>
        <w:t>3</w:t>
      </w:r>
      <w:r w:rsidRPr="00942B65">
        <w:rPr>
          <w:rFonts w:cs="Times New Roman"/>
          <w:color w:val="auto"/>
          <w:sz w:val="28"/>
          <w:szCs w:val="28"/>
        </w:rPr>
        <w:t>.</w:t>
      </w:r>
    </w:p>
    <w:p w:rsidR="00DA14E6" w:rsidRPr="00942B65" w:rsidRDefault="00DA14E6" w:rsidP="00DA14E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17.10. Получить через личный кабинет в ФИС ОКО </w:t>
      </w:r>
      <w:r w:rsidRPr="00942B65">
        <w:rPr>
          <w:rFonts w:cs="Times New Roman"/>
          <w:b/>
          <w:color w:val="auto"/>
          <w:sz w:val="28"/>
          <w:szCs w:val="28"/>
        </w:rPr>
        <w:t>электронную форму сбора</w:t>
      </w:r>
      <w:r w:rsidRPr="00942B65">
        <w:rPr>
          <w:rFonts w:cs="Times New Roman"/>
          <w:color w:val="auto"/>
          <w:sz w:val="28"/>
          <w:szCs w:val="28"/>
        </w:rPr>
        <w:t xml:space="preserve"> </w:t>
      </w:r>
      <w:r w:rsidRPr="00942B65">
        <w:rPr>
          <w:rFonts w:cs="Times New Roman"/>
          <w:b/>
          <w:color w:val="auto"/>
          <w:sz w:val="28"/>
          <w:szCs w:val="28"/>
        </w:rPr>
        <w:t>результатов ВПР</w:t>
      </w:r>
      <w:r w:rsidRPr="00942B65">
        <w:rPr>
          <w:rFonts w:cs="Times New Roman"/>
          <w:color w:val="auto"/>
          <w:sz w:val="28"/>
          <w:szCs w:val="28"/>
        </w:rPr>
        <w:t>. Даты получения форм сбора результатов указаны в плане-графике проведения ВПР 202</w:t>
      </w:r>
      <w:r w:rsidR="0057483F" w:rsidRPr="00942B65">
        <w:rPr>
          <w:rFonts w:cs="Times New Roman"/>
          <w:color w:val="auto"/>
          <w:sz w:val="28"/>
          <w:szCs w:val="28"/>
        </w:rPr>
        <w:t>3</w:t>
      </w:r>
      <w:r w:rsidRPr="00942B65">
        <w:rPr>
          <w:rFonts w:cs="Times New Roman"/>
          <w:color w:val="auto"/>
          <w:sz w:val="28"/>
          <w:szCs w:val="28"/>
        </w:rPr>
        <w:t>.</w:t>
      </w:r>
    </w:p>
    <w:p w:rsidR="00DA14E6" w:rsidRPr="00942B65" w:rsidRDefault="00DA14E6" w:rsidP="00DA14E6">
      <w:pPr>
        <w:widowControl w:val="0"/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17.11. Организовать проверку ответов участников с помощью критериев по соответствующему предмету.</w:t>
      </w:r>
    </w:p>
    <w:p w:rsidR="00DA14E6" w:rsidRPr="00942B65" w:rsidRDefault="00DA14E6" w:rsidP="00DA14E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17.12.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DA14E6" w:rsidRPr="00942B65" w:rsidRDefault="00DA14E6" w:rsidP="00DA14E6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17.13.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DA14E6" w:rsidRPr="00942B65" w:rsidRDefault="00DA14E6" w:rsidP="00DA14E6">
      <w:pPr>
        <w:spacing w:after="60" w:line="276" w:lineRule="auto"/>
        <w:ind w:left="710" w:firstLine="0"/>
        <w:rPr>
          <w:b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17.14</w:t>
      </w:r>
      <w:proofErr w:type="gramStart"/>
      <w:r w:rsidRPr="00942B65">
        <w:rPr>
          <w:rFonts w:cs="Times New Roman"/>
          <w:color w:val="auto"/>
          <w:sz w:val="28"/>
          <w:szCs w:val="28"/>
        </w:rPr>
        <w:t xml:space="preserve"> П</w:t>
      </w:r>
      <w:proofErr w:type="gramEnd"/>
      <w:r w:rsidRPr="00942B65">
        <w:rPr>
          <w:rFonts w:cs="Times New Roman"/>
          <w:color w:val="auto"/>
          <w:sz w:val="28"/>
          <w:szCs w:val="28"/>
        </w:rPr>
        <w:t>олучить результаты проверочных работ в разделе «Аналитика» в  ФИС ОКО.</w:t>
      </w:r>
    </w:p>
    <w:p w:rsidR="00DA14E6" w:rsidRPr="00942B65" w:rsidRDefault="00DA14E6" w:rsidP="00DA14E6">
      <w:pPr>
        <w:pStyle w:val="a3"/>
        <w:numPr>
          <w:ilvl w:val="1"/>
          <w:numId w:val="1"/>
        </w:numPr>
        <w:spacing w:after="60" w:line="276" w:lineRule="auto"/>
        <w:ind w:left="0" w:firstLine="709"/>
        <w:rPr>
          <w:b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 Назначить организаторами проведения ВПР в соответствующих кабинетах.</w:t>
      </w:r>
    </w:p>
    <w:p w:rsidR="00DA14E6" w:rsidRPr="00942B65" w:rsidRDefault="00DA14E6" w:rsidP="00DA14E6">
      <w:pPr>
        <w:pStyle w:val="a3"/>
        <w:numPr>
          <w:ilvl w:val="1"/>
          <w:numId w:val="1"/>
        </w:numPr>
        <w:spacing w:after="60" w:line="276" w:lineRule="auto"/>
        <w:ind w:left="0" w:firstLine="709"/>
        <w:rPr>
          <w:b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Организаторам проведения ВПР в соответствующих кабинетах:</w:t>
      </w:r>
    </w:p>
    <w:p w:rsidR="00DA14E6" w:rsidRPr="00942B65" w:rsidRDefault="00DA14E6" w:rsidP="00DA14E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– проверить готовность аудитории перед проведением проверочной работы; </w:t>
      </w:r>
    </w:p>
    <w:p w:rsidR="00DA14E6" w:rsidRPr="00942B65" w:rsidRDefault="00DA14E6" w:rsidP="00DA14E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– получить от Федоровой Т. А. материалы для проведения проверочной работы; </w:t>
      </w:r>
    </w:p>
    <w:p w:rsidR="00DA14E6" w:rsidRPr="00942B65" w:rsidRDefault="00DA14E6" w:rsidP="00DA14E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выдать комплекты проверочных работ участникам;</w:t>
      </w:r>
    </w:p>
    <w:p w:rsidR="00DA14E6" w:rsidRPr="00942B65" w:rsidRDefault="00DA14E6" w:rsidP="00DA14E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обеспечить порядок в кабинете во время проведения проверочной работы;</w:t>
      </w:r>
    </w:p>
    <w:p w:rsidR="00DA14E6" w:rsidRPr="00942B65" w:rsidRDefault="00DA14E6" w:rsidP="00DA14E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 заполнить бумажный протокол во время проведения проверочной работы;</w:t>
      </w:r>
    </w:p>
    <w:p w:rsidR="00DA14E6" w:rsidRPr="00942B65" w:rsidRDefault="00DA14E6" w:rsidP="00DA14E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– собрать работы участников по окончании проверочной работы и передать их ответственному за проведение ВПР Федоровой Т. А. ответственному организатору ОО.</w:t>
      </w:r>
    </w:p>
    <w:p w:rsidR="00DA14E6" w:rsidRPr="00942B65" w:rsidRDefault="00DA14E6" w:rsidP="00DA14E6">
      <w:pPr>
        <w:pStyle w:val="a3"/>
        <w:numPr>
          <w:ilvl w:val="1"/>
          <w:numId w:val="1"/>
        </w:numPr>
        <w:spacing w:line="276" w:lineRule="auto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 Обеспечить хранение работ участников до   </w:t>
      </w:r>
      <w:r w:rsidR="0057483F" w:rsidRPr="00942B65">
        <w:rPr>
          <w:rFonts w:cs="Times New Roman"/>
          <w:color w:val="auto"/>
          <w:sz w:val="28"/>
          <w:szCs w:val="28"/>
        </w:rPr>
        <w:t>10</w:t>
      </w:r>
      <w:r w:rsidRPr="00942B65">
        <w:rPr>
          <w:rFonts w:cs="Times New Roman"/>
          <w:color w:val="auto"/>
          <w:sz w:val="28"/>
          <w:szCs w:val="28"/>
        </w:rPr>
        <w:t xml:space="preserve"> .</w:t>
      </w:r>
      <w:r w:rsidR="0057483F" w:rsidRPr="00942B65">
        <w:rPr>
          <w:rFonts w:cs="Times New Roman"/>
          <w:color w:val="auto"/>
          <w:sz w:val="28"/>
          <w:szCs w:val="28"/>
        </w:rPr>
        <w:t>04</w:t>
      </w:r>
      <w:r w:rsidRPr="00942B65">
        <w:rPr>
          <w:rFonts w:cs="Times New Roman"/>
          <w:color w:val="auto"/>
          <w:sz w:val="28"/>
          <w:szCs w:val="28"/>
        </w:rPr>
        <w:t>. 202</w:t>
      </w:r>
      <w:r w:rsidR="0057483F" w:rsidRPr="00942B65">
        <w:rPr>
          <w:rFonts w:cs="Times New Roman"/>
          <w:color w:val="auto"/>
          <w:sz w:val="28"/>
          <w:szCs w:val="28"/>
        </w:rPr>
        <w:t>4</w:t>
      </w:r>
    </w:p>
    <w:p w:rsidR="00DA14E6" w:rsidRPr="00942B65" w:rsidRDefault="00DA14E6" w:rsidP="00DA14E6">
      <w:pPr>
        <w:pStyle w:val="a3"/>
        <w:numPr>
          <w:ilvl w:val="1"/>
          <w:numId w:val="1"/>
        </w:numPr>
        <w:spacing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 дежурных классных руководителей по школе.</w:t>
      </w:r>
    </w:p>
    <w:p w:rsidR="00DA14E6" w:rsidRPr="00942B65" w:rsidRDefault="00DA14E6" w:rsidP="00DA14E6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</w:p>
    <w:p w:rsidR="00DA14E6" w:rsidRPr="00942B65" w:rsidRDefault="00DA14E6" w:rsidP="00DA14E6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  </w:t>
      </w:r>
      <w:r w:rsidRPr="00942B65">
        <w:rPr>
          <w:rFonts w:cs="Times New Roman"/>
          <w:color w:val="auto"/>
          <w:sz w:val="28"/>
          <w:szCs w:val="28"/>
        </w:rPr>
        <w:tab/>
      </w:r>
      <w:r w:rsidRPr="00942B65">
        <w:rPr>
          <w:rFonts w:cs="Times New Roman"/>
          <w:color w:val="auto"/>
          <w:sz w:val="28"/>
          <w:szCs w:val="28"/>
        </w:rPr>
        <w:tab/>
        <w:t>Директор</w:t>
      </w:r>
      <w:proofErr w:type="gramStart"/>
      <w:r w:rsidRPr="00942B65">
        <w:rPr>
          <w:rFonts w:cs="Times New Roman"/>
          <w:color w:val="auto"/>
          <w:sz w:val="28"/>
          <w:szCs w:val="28"/>
        </w:rPr>
        <w:t xml:space="preserve">                                     Е</w:t>
      </w:r>
      <w:proofErr w:type="gramEnd"/>
      <w:r w:rsidRPr="00942B65">
        <w:rPr>
          <w:rFonts w:cs="Times New Roman"/>
          <w:color w:val="auto"/>
          <w:sz w:val="28"/>
          <w:szCs w:val="28"/>
        </w:rPr>
        <w:t xml:space="preserve"> В Стрельцова </w:t>
      </w:r>
      <w:r w:rsidRPr="00942B65">
        <w:rPr>
          <w:rFonts w:cs="Times New Roman"/>
          <w:color w:val="auto"/>
          <w:sz w:val="28"/>
          <w:szCs w:val="28"/>
        </w:rPr>
        <w:tab/>
      </w:r>
      <w:r w:rsidRPr="00942B65">
        <w:rPr>
          <w:rFonts w:cs="Times New Roman"/>
          <w:color w:val="auto"/>
          <w:sz w:val="28"/>
          <w:szCs w:val="28"/>
        </w:rPr>
        <w:tab/>
      </w:r>
      <w:r w:rsidRPr="00942B65">
        <w:rPr>
          <w:rFonts w:cs="Times New Roman"/>
          <w:color w:val="auto"/>
          <w:sz w:val="28"/>
          <w:szCs w:val="28"/>
        </w:rPr>
        <w:tab/>
      </w:r>
      <w:r w:rsidRPr="00942B65">
        <w:rPr>
          <w:rFonts w:cs="Times New Roman"/>
          <w:color w:val="auto"/>
          <w:sz w:val="28"/>
          <w:szCs w:val="28"/>
        </w:rPr>
        <w:tab/>
      </w:r>
      <w:r w:rsidRPr="00942B65">
        <w:rPr>
          <w:rFonts w:cs="Times New Roman"/>
          <w:color w:val="auto"/>
          <w:sz w:val="28"/>
          <w:szCs w:val="28"/>
        </w:rPr>
        <w:tab/>
      </w:r>
      <w:r w:rsidRPr="00942B65">
        <w:rPr>
          <w:rFonts w:cs="Times New Roman"/>
          <w:color w:val="auto"/>
          <w:sz w:val="28"/>
          <w:szCs w:val="28"/>
        </w:rPr>
        <w:tab/>
      </w:r>
    </w:p>
    <w:p w:rsidR="00DA14E6" w:rsidRPr="00942B65" w:rsidRDefault="00DA14E6" w:rsidP="00DA14E6">
      <w:pPr>
        <w:spacing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942B65">
        <w:rPr>
          <w:rFonts w:cs="Times New Roman"/>
          <w:color w:val="auto"/>
          <w:sz w:val="28"/>
          <w:szCs w:val="28"/>
        </w:rPr>
        <w:t xml:space="preserve"> С приказом ознакомлены</w:t>
      </w:r>
      <w:proofErr w:type="gramStart"/>
      <w:r w:rsidRPr="00942B65">
        <w:rPr>
          <w:rFonts w:cs="Times New Roman"/>
          <w:color w:val="auto"/>
          <w:sz w:val="28"/>
          <w:szCs w:val="28"/>
        </w:rPr>
        <w:t xml:space="preserve"> :</w:t>
      </w:r>
      <w:bookmarkStart w:id="0" w:name="_GoBack"/>
      <w:bookmarkEnd w:id="0"/>
      <w:proofErr w:type="gramEnd"/>
    </w:p>
    <w:p w:rsidR="00E9293F" w:rsidRPr="00942B65" w:rsidRDefault="00E9293F">
      <w:pPr>
        <w:rPr>
          <w:color w:val="auto"/>
        </w:rPr>
      </w:pPr>
    </w:p>
    <w:sectPr w:rsidR="00E9293F" w:rsidRPr="00942B65" w:rsidSect="0057483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  <w:b w:val="0"/>
        <w:color w:val="auto"/>
      </w:rPr>
    </w:lvl>
  </w:abstractNum>
  <w:num w:numId="1">
    <w:abstractNumId w:val="0"/>
    <w:lvlOverride w:ilvl="0">
      <w:startOverride w:val="1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E6"/>
    <w:rsid w:val="0057483F"/>
    <w:rsid w:val="00942B65"/>
    <w:rsid w:val="00DA14E6"/>
    <w:rsid w:val="00E9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E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E6"/>
    <w:pPr>
      <w:ind w:left="720"/>
      <w:contextualSpacing/>
    </w:pPr>
  </w:style>
  <w:style w:type="table" w:styleId="a4">
    <w:name w:val="Table Grid"/>
    <w:basedOn w:val="a1"/>
    <w:uiPriority w:val="59"/>
    <w:rsid w:val="00DA14E6"/>
    <w:pPr>
      <w:spacing w:after="0" w:line="240" w:lineRule="auto"/>
    </w:pPr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E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E6"/>
    <w:pPr>
      <w:ind w:left="720"/>
      <w:contextualSpacing/>
    </w:pPr>
  </w:style>
  <w:style w:type="table" w:styleId="a4">
    <w:name w:val="Table Grid"/>
    <w:basedOn w:val="a1"/>
    <w:uiPriority w:val="59"/>
    <w:rsid w:val="00DA14E6"/>
    <w:pPr>
      <w:spacing w:after="0" w:line="240" w:lineRule="auto"/>
    </w:pPr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2023-03-21T09:42:00Z</cp:lastPrinted>
  <dcterms:created xsi:type="dcterms:W3CDTF">2023-03-21T09:18:00Z</dcterms:created>
  <dcterms:modified xsi:type="dcterms:W3CDTF">2023-03-21T09:43:00Z</dcterms:modified>
</cp:coreProperties>
</file>